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03808" w14:textId="77777777" w:rsidR="00CB6357" w:rsidRPr="009D5FD1" w:rsidRDefault="009D5FD1" w:rsidP="009D5FD1">
      <w:pPr>
        <w:spacing w:line="300" w:lineRule="auto"/>
        <w:rPr>
          <w:color w:val="1C1C1C"/>
        </w:rPr>
      </w:pPr>
      <w:r w:rsidRPr="00DF73FB">
        <w:rPr>
          <w:rFonts w:cs="ＭＳゴシック" w:hint="eastAsia"/>
          <w:color w:val="1E1E1E"/>
        </w:rPr>
        <w:t>様式第</w:t>
      </w:r>
      <w:r w:rsidRPr="00DF73FB">
        <w:rPr>
          <w:rFonts w:cs="ＭＳゴシック"/>
          <w:color w:val="1E1E1E"/>
        </w:rPr>
        <w:t>2</w:t>
      </w:r>
      <w:r w:rsidRPr="00DF73FB">
        <w:rPr>
          <w:rFonts w:cs="ＭＳゴシック" w:hint="eastAsia"/>
          <w:color w:val="1E1E1E"/>
        </w:rPr>
        <w:t>号</w:t>
      </w:r>
      <w:r w:rsidRPr="009D5FD1">
        <w:rPr>
          <w:rFonts w:cs="ＭＳゴシック" w:hint="eastAsia"/>
          <w:color w:val="1E1E1E"/>
        </w:rPr>
        <w:t>（第</w:t>
      </w:r>
      <w:r w:rsidRPr="009D5FD1">
        <w:rPr>
          <w:rFonts w:cs="ＭＳ明朝"/>
          <w:color w:val="1E1E1E"/>
        </w:rPr>
        <w:t>15</w:t>
      </w:r>
      <w:r w:rsidRPr="009D5FD1">
        <w:rPr>
          <w:rFonts w:cs="ＭＳゴシック" w:hint="eastAsia"/>
          <w:color w:val="1E1E1E"/>
        </w:rPr>
        <w:t>条関係）</w:t>
      </w:r>
    </w:p>
    <w:p w14:paraId="699268CA" w14:textId="77777777" w:rsidR="00CB6357" w:rsidRPr="007E471A" w:rsidRDefault="009D5FD1" w:rsidP="009D5FD1">
      <w:pPr>
        <w:spacing w:line="300" w:lineRule="auto"/>
        <w:jc w:val="center"/>
        <w:rPr>
          <w:rFonts w:cs="ＭＳゴシック"/>
          <w:color w:val="1C1C1C"/>
        </w:rPr>
      </w:pPr>
      <w:r w:rsidRPr="007E471A">
        <w:rPr>
          <w:rFonts w:cs="ＭＳゴシック" w:hint="eastAsia"/>
          <w:color w:val="1E1E1E"/>
        </w:rPr>
        <w:t>公 文 書 不 存 在 通 知 書</w:t>
      </w:r>
    </w:p>
    <w:p w14:paraId="30CAFE14" w14:textId="77777777" w:rsidR="00CB6357" w:rsidRDefault="004B674D" w:rsidP="009D5FD1">
      <w:pPr>
        <w:pStyle w:val="10"/>
        <w:spacing w:line="300" w:lineRule="auto"/>
        <w:rPr>
          <w:color w:val="1F1F1F"/>
        </w:rPr>
      </w:pPr>
      <w:r w:rsidRPr="004B674D">
        <w:rPr>
          <w:rFonts w:cs="ＭＳゴシック" w:hint="eastAsia"/>
          <w:color w:val="1F1F1F"/>
        </w:rPr>
        <w:t xml:space="preserve">（年度）双水企公開第　</w:t>
      </w:r>
      <w:r w:rsidR="009D5FD1">
        <w:rPr>
          <w:rFonts w:cs="ＭＳゴシック" w:hint="eastAsia"/>
          <w:color w:val="1F1F1F"/>
        </w:rPr>
        <w:t xml:space="preserve">　</w:t>
      </w:r>
      <w:r w:rsidRPr="004B674D">
        <w:rPr>
          <w:rFonts w:cs="ＭＳゴシック" w:hint="eastAsia"/>
          <w:color w:val="1F1F1F"/>
        </w:rPr>
        <w:t xml:space="preserve">　</w:t>
      </w:r>
      <w:r w:rsidRPr="004B674D">
        <w:rPr>
          <w:rFonts w:hint="eastAsia"/>
          <w:color w:val="1F1F1F"/>
        </w:rPr>
        <w:t>号</w:t>
      </w:r>
    </w:p>
    <w:p w14:paraId="7681FFEE" w14:textId="77777777" w:rsidR="004B674D" w:rsidRPr="004B674D" w:rsidRDefault="004B674D" w:rsidP="009D5FD1">
      <w:pPr>
        <w:pStyle w:val="10"/>
        <w:spacing w:line="300" w:lineRule="auto"/>
        <w:rPr>
          <w:rFonts w:hint="eastAsia"/>
        </w:rPr>
      </w:pPr>
      <w:r>
        <w:rPr>
          <w:rFonts w:hint="eastAsia"/>
          <w:color w:val="1F1F1F"/>
        </w:rPr>
        <w:t xml:space="preserve">年　</w:t>
      </w:r>
      <w:r w:rsidR="009D5FD1">
        <w:rPr>
          <w:rFonts w:hint="eastAsia"/>
          <w:color w:val="1F1F1F"/>
        </w:rPr>
        <w:t xml:space="preserve">　</w:t>
      </w:r>
      <w:r>
        <w:rPr>
          <w:rFonts w:hint="eastAsia"/>
          <w:color w:val="1F1F1F"/>
        </w:rPr>
        <w:t xml:space="preserve">　月　</w:t>
      </w:r>
      <w:r w:rsidR="009D5FD1">
        <w:rPr>
          <w:rFonts w:hint="eastAsia"/>
          <w:color w:val="1F1F1F"/>
        </w:rPr>
        <w:t xml:space="preserve">　</w:t>
      </w:r>
      <w:r>
        <w:rPr>
          <w:rFonts w:hint="eastAsia"/>
          <w:color w:val="1F1F1F"/>
        </w:rPr>
        <w:t xml:space="preserve">　日</w:t>
      </w:r>
    </w:p>
    <w:p w14:paraId="74445647" w14:textId="77777777" w:rsidR="004B674D" w:rsidRDefault="004B674D" w:rsidP="009D5FD1">
      <w:pPr>
        <w:pStyle w:val="11"/>
        <w:spacing w:line="300" w:lineRule="auto"/>
      </w:pPr>
      <w:r>
        <w:rPr>
          <w:rFonts w:hint="eastAsia"/>
        </w:rPr>
        <w:t xml:space="preserve">　　　</w:t>
      </w:r>
      <w:r w:rsidR="008D70B8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7CAED5B4" w14:textId="77777777" w:rsidR="004B674D" w:rsidRPr="0030665A" w:rsidRDefault="004B674D" w:rsidP="007E471A">
      <w:pPr>
        <w:pStyle w:val="20"/>
        <w:spacing w:line="300" w:lineRule="auto"/>
        <w:ind w:leftChars="2300" w:left="4830"/>
      </w:pPr>
      <w:r w:rsidRPr="0030665A">
        <w:rPr>
          <w:rFonts w:hint="eastAsia"/>
        </w:rPr>
        <w:t>双葉地方水道企業団</w:t>
      </w:r>
    </w:p>
    <w:p w14:paraId="5A495A97" w14:textId="77777777" w:rsidR="004B674D" w:rsidRPr="0030665A" w:rsidRDefault="0030665A" w:rsidP="007E471A">
      <w:pPr>
        <w:pStyle w:val="20"/>
        <w:spacing w:line="300" w:lineRule="auto"/>
        <w:ind w:leftChars="2300" w:left="4830"/>
        <w:rPr>
          <w:rFonts w:hint="eastAsia"/>
        </w:rPr>
      </w:pPr>
      <w:r w:rsidRPr="0030665A">
        <w:rPr>
          <w:rFonts w:hint="eastAsia"/>
        </w:rPr>
        <w:t>企業長</w:t>
      </w:r>
      <w:r w:rsidR="007E471A">
        <w:rPr>
          <w:rFonts w:hint="eastAsia"/>
        </w:rPr>
        <w:t xml:space="preserve">　　　　　　　　　　　　 </w:t>
      </w:r>
      <w:r>
        <w:rPr>
          <w:rFonts w:hint="eastAsia"/>
        </w:rPr>
        <w:t>印</w:t>
      </w:r>
    </w:p>
    <w:p w14:paraId="4B254AF7" w14:textId="77777777" w:rsidR="004B674D" w:rsidRPr="009D5FD1" w:rsidRDefault="0030665A" w:rsidP="009D5FD1">
      <w:pPr>
        <w:autoSpaceDE w:val="0"/>
        <w:autoSpaceDN w:val="0"/>
        <w:adjustRightInd w:val="0"/>
        <w:spacing w:line="360" w:lineRule="auto"/>
        <w:ind w:leftChars="100" w:left="210" w:firstLineChars="300" w:firstLine="630"/>
        <w:jc w:val="left"/>
      </w:pPr>
      <w:r w:rsidRPr="0030665A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0665A">
        <w:rPr>
          <w:rFonts w:hint="eastAsia"/>
        </w:rPr>
        <w:t>日付け</w:t>
      </w:r>
      <w:r w:rsidR="009D5FD1" w:rsidRPr="009D5FD1">
        <w:rPr>
          <w:rFonts w:cs="ＭＳゴシック" w:hint="eastAsia"/>
          <w:color w:val="1E1E1E"/>
        </w:rPr>
        <w:t>で公文書の開示請求がありましたが、請求の内容が記録された公文書は、存在しないので通知します。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30665A" w:rsidRPr="00821789" w14:paraId="3BF6BD12" w14:textId="77777777" w:rsidTr="009D5FD1">
        <w:trPr>
          <w:trHeight w:val="1474"/>
        </w:trPr>
        <w:tc>
          <w:tcPr>
            <w:tcW w:w="2126" w:type="dxa"/>
            <w:shd w:val="clear" w:color="auto" w:fill="auto"/>
            <w:vAlign w:val="center"/>
          </w:tcPr>
          <w:p w14:paraId="70B9C616" w14:textId="77777777" w:rsidR="0030665A" w:rsidRPr="00821789" w:rsidRDefault="009D5FD1" w:rsidP="00821789">
            <w:pPr>
              <w:jc w:val="distribute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F1F1F"/>
              </w:rPr>
              <w:t>開示請求に係る公文書の件名又は内容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F12A76" w14:textId="77777777" w:rsidR="0030665A" w:rsidRPr="00821789" w:rsidRDefault="0030665A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30665A" w:rsidRPr="00821789" w14:paraId="074A943C" w14:textId="77777777" w:rsidTr="009D5FD1">
        <w:trPr>
          <w:trHeight w:val="1020"/>
        </w:trPr>
        <w:tc>
          <w:tcPr>
            <w:tcW w:w="2126" w:type="dxa"/>
            <w:shd w:val="clear" w:color="auto" w:fill="auto"/>
            <w:vAlign w:val="center"/>
          </w:tcPr>
          <w:p w14:paraId="03C02AF8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窓</w:t>
            </w:r>
            <w:r w:rsidR="00E73AB5">
              <w:rPr>
                <w:rFonts w:cs="ＭＳゴシック" w:hint="eastAsia"/>
                <w:color w:val="1F1F1F"/>
              </w:rPr>
              <w:t>口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3D0DE2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</w:tbl>
    <w:p w14:paraId="53258276" w14:textId="77777777" w:rsidR="008D70B8" w:rsidRPr="009D5FD1" w:rsidRDefault="009D5FD1" w:rsidP="009D5FD1">
      <w:pPr>
        <w:pStyle w:val="11"/>
        <w:spacing w:line="360" w:lineRule="auto"/>
        <w:ind w:firstLineChars="35" w:firstLine="73"/>
        <w:rPr>
          <w:rFonts w:hint="eastAsia"/>
        </w:rPr>
      </w:pPr>
      <w:r w:rsidRPr="009D5FD1">
        <w:rPr>
          <w:rFonts w:hint="eastAsia"/>
          <w:color w:val="1E1E1E"/>
        </w:rPr>
        <w:t>備考</w:t>
      </w:r>
      <w:r w:rsidRPr="009D5FD1">
        <w:rPr>
          <w:rFonts w:hint="eastAsia"/>
          <w:color w:val="1F1F1F"/>
        </w:rPr>
        <w:t xml:space="preserve">　</w:t>
      </w:r>
      <w:r w:rsidRPr="009D5FD1">
        <w:rPr>
          <w:rFonts w:hint="eastAsia"/>
          <w:color w:val="1E1E1E"/>
        </w:rPr>
        <w:t>用紙の大きさは、日本工業規格</w:t>
      </w:r>
      <w:r w:rsidRPr="009D5FD1">
        <w:rPr>
          <w:color w:val="1E1E1E"/>
        </w:rPr>
        <w:t>A</w:t>
      </w:r>
      <w:r w:rsidRPr="009D5FD1">
        <w:rPr>
          <w:rFonts w:hint="eastAsia"/>
          <w:color w:val="1E1E1E"/>
        </w:rPr>
        <w:t>列</w:t>
      </w:r>
      <w:r w:rsidRPr="009D5FD1">
        <w:rPr>
          <w:color w:val="1E1E1E"/>
        </w:rPr>
        <w:t>4</w:t>
      </w:r>
      <w:r w:rsidRPr="009D5FD1">
        <w:rPr>
          <w:rFonts w:hint="eastAsia"/>
          <w:color w:val="1E1E1E"/>
        </w:rPr>
        <w:t>番とし、縦長にして用いること。</w:t>
      </w:r>
    </w:p>
    <w:sectPr w:rsidR="008D70B8" w:rsidRPr="009D5FD1" w:rsidSect="009D5FD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EE6C" w14:textId="77777777" w:rsidR="008B33EF" w:rsidRDefault="008B33EF" w:rsidP="008B33EF">
      <w:r>
        <w:separator/>
      </w:r>
    </w:p>
  </w:endnote>
  <w:endnote w:type="continuationSeparator" w:id="0">
    <w:p w14:paraId="1D439261" w14:textId="77777777" w:rsidR="008B33EF" w:rsidRDefault="008B33EF" w:rsidP="008B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AB957" w14:textId="77777777" w:rsidR="008B33EF" w:rsidRDefault="008B33EF" w:rsidP="008B33EF">
      <w:r>
        <w:separator/>
      </w:r>
    </w:p>
  </w:footnote>
  <w:footnote w:type="continuationSeparator" w:id="0">
    <w:p w14:paraId="6EB059A7" w14:textId="77777777" w:rsidR="008B33EF" w:rsidRDefault="008B33EF" w:rsidP="008B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E15D5"/>
    <w:rsid w:val="0030665A"/>
    <w:rsid w:val="003A2F94"/>
    <w:rsid w:val="003E2B9D"/>
    <w:rsid w:val="0049300D"/>
    <w:rsid w:val="004B674D"/>
    <w:rsid w:val="007E471A"/>
    <w:rsid w:val="00821789"/>
    <w:rsid w:val="008B33EF"/>
    <w:rsid w:val="008C296D"/>
    <w:rsid w:val="008D70B8"/>
    <w:rsid w:val="009D5FD1"/>
    <w:rsid w:val="00B87785"/>
    <w:rsid w:val="00CB2BF7"/>
    <w:rsid w:val="00CB6357"/>
    <w:rsid w:val="00CF7883"/>
    <w:rsid w:val="00D42380"/>
    <w:rsid w:val="00DF73FB"/>
    <w:rsid w:val="00E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BF835D"/>
  <w15:chartTrackingRefBased/>
  <w15:docId w15:val="{46ED1022-7325-4128-87FE-FE16B3DA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B3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3EF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B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3E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